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FA0024E" w:rsidR="007A0DE1" w:rsidRPr="00DB4C6D" w:rsidRDefault="002A388B" w:rsidP="002A38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38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Послуги з ремонту 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A38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технічного обслуговування безпілотних літальних апаратів</w:t>
            </w:r>
            <w:r w:rsidR="00043D63"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388B">
              <w:rPr>
                <w:rFonts w:ascii="Times New Roman" w:hAnsi="Times New Roman" w:cs="Times New Roman"/>
                <w:sz w:val="26"/>
                <w:szCs w:val="26"/>
              </w:rPr>
              <w:t>50210000-0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388B">
              <w:rPr>
                <w:rFonts w:ascii="Times New Roman" w:hAnsi="Times New Roman" w:cs="Times New Roman"/>
                <w:sz w:val="26"/>
                <w:szCs w:val="26"/>
              </w:rPr>
              <w:t>Послуги з ремонту, технічного обслуговування повітряного транспорту та пов’язаного обладнання і супутні послуги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796F1AA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A388B">
              <w:rPr>
                <w:rFonts w:ascii="Times New Roman" w:hAnsi="Times New Roman" w:cs="Times New Roman"/>
                <w:sz w:val="26"/>
                <w:szCs w:val="26"/>
              </w:rPr>
              <w:t>5 344 760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27F5A852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2A388B" w:rsidRPr="002A388B">
              <w:rPr>
                <w:rFonts w:ascii="Times New Roman" w:hAnsi="Times New Roman" w:cs="Times New Roman"/>
                <w:sz w:val="26"/>
                <w:szCs w:val="26"/>
              </w:rPr>
              <w:t xml:space="preserve">5 344 760,00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1E0C24C0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МВС № 392 «</w:t>
            </w:r>
            <w:r w:rsidRPr="00DB4C6D">
              <w:rPr>
                <w:rFonts w:ascii="Times New Roman" w:hAnsi="Times New Roman" w:cs="Times New Roman"/>
                <w:sz w:val="26"/>
                <w:szCs w:val="26"/>
              </w:rPr>
              <w:t>Про затвердження Норм належності безпілотних авіаційних систем, спеціальних технічних засобів протидії їх застосуванню в органах (підрозділах) Національної поліції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B4C39EC" w:rsidR="009157A3" w:rsidRPr="00250B36" w:rsidRDefault="002A388B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88B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UA-2026-06-05-009643-a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959A5" w14:textId="77777777" w:rsidR="006B1D29" w:rsidRDefault="006B1D29">
      <w:pPr>
        <w:spacing w:after="0" w:line="240" w:lineRule="auto"/>
      </w:pPr>
      <w:r>
        <w:separator/>
      </w:r>
    </w:p>
  </w:endnote>
  <w:endnote w:type="continuationSeparator" w:id="0">
    <w:p w14:paraId="5A7C280E" w14:textId="77777777" w:rsidR="006B1D29" w:rsidRDefault="006B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8B90D" w14:textId="77777777" w:rsidR="006B1D29" w:rsidRDefault="006B1D29">
      <w:pPr>
        <w:spacing w:after="0" w:line="240" w:lineRule="auto"/>
      </w:pPr>
      <w:r>
        <w:separator/>
      </w:r>
    </w:p>
  </w:footnote>
  <w:footnote w:type="continuationSeparator" w:id="0">
    <w:p w14:paraId="2E5E361C" w14:textId="77777777" w:rsidR="006B1D29" w:rsidRDefault="006B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3FC3"/>
    <w:rsid w:val="001F7465"/>
    <w:rsid w:val="00205A60"/>
    <w:rsid w:val="00232A32"/>
    <w:rsid w:val="00244290"/>
    <w:rsid w:val="00250B36"/>
    <w:rsid w:val="00293EA2"/>
    <w:rsid w:val="002A388B"/>
    <w:rsid w:val="002B62C1"/>
    <w:rsid w:val="00337E71"/>
    <w:rsid w:val="003428F6"/>
    <w:rsid w:val="00344653"/>
    <w:rsid w:val="0036703B"/>
    <w:rsid w:val="00377EF4"/>
    <w:rsid w:val="00391456"/>
    <w:rsid w:val="003E4D81"/>
    <w:rsid w:val="0040621A"/>
    <w:rsid w:val="004173B7"/>
    <w:rsid w:val="004F1536"/>
    <w:rsid w:val="005729E0"/>
    <w:rsid w:val="00591421"/>
    <w:rsid w:val="00627F63"/>
    <w:rsid w:val="00676BCC"/>
    <w:rsid w:val="006B1D29"/>
    <w:rsid w:val="006E4638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8512D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B4C6D"/>
    <w:rsid w:val="00E45BF0"/>
    <w:rsid w:val="00E73FEE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2026-06-16T13:55:00Z</dcterms:created>
  <dcterms:modified xsi:type="dcterms:W3CDTF">2026-06-16T13:55:00Z</dcterms:modified>
  <dc:language>uk-UA</dc:language>
</cp:coreProperties>
</file>