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794602" w14:paraId="69320AF7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DD22A6">
        <w:trPr>
          <w:trHeight w:val="867"/>
        </w:trPr>
        <w:tc>
          <w:tcPr>
            <w:tcW w:w="647" w:type="dxa"/>
            <w:vAlign w:val="center"/>
          </w:tcPr>
          <w:p w14:paraId="3FDB990C" w14:textId="77777777" w:rsidR="00794602" w:rsidRPr="0045244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4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3CD2356" w14:textId="5E1217C1" w:rsidR="00794602" w:rsidRDefault="00C104F1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Офісне устаткування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 021:2015 –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2A6" w:rsidRPr="00DD22A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21D1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D22A6" w:rsidRPr="00DD22A6">
              <w:rPr>
                <w:rFonts w:ascii="Times New Roman" w:hAnsi="Times New Roman" w:cs="Times New Roman"/>
                <w:sz w:val="28"/>
                <w:szCs w:val="28"/>
              </w:rPr>
              <w:t>0000-</w:t>
            </w:r>
            <w:r w:rsidR="00421D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21D1A">
              <w:rPr>
                <w:rFonts w:ascii="Times New Roman" w:hAnsi="Times New Roman" w:cs="Times New Roman"/>
                <w:sz w:val="28"/>
                <w:szCs w:val="28"/>
              </w:rPr>
              <w:t>Офісне устаткування та приладдя різне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794602" w14:paraId="1D67C621" w14:textId="77777777" w:rsidTr="00452449">
        <w:trPr>
          <w:trHeight w:val="999"/>
        </w:trPr>
        <w:tc>
          <w:tcPr>
            <w:tcW w:w="647" w:type="dxa"/>
            <w:vAlign w:val="center"/>
          </w:tcPr>
          <w:p w14:paraId="4BB93C5A" w14:textId="77777777" w:rsidR="00794602" w:rsidRPr="0045244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4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65531E3" w14:textId="15BA91CF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</w:t>
            </w:r>
            <w:r w:rsidR="00B61DC8">
              <w:rPr>
                <w:rFonts w:ascii="Times New Roman" w:hAnsi="Times New Roman" w:cs="Times New Roman"/>
                <w:sz w:val="28"/>
                <w:szCs w:val="28"/>
              </w:rPr>
              <w:t xml:space="preserve">ринкової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ціни та становить: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F00" w:rsidRPr="00713F00">
              <w:rPr>
                <w:rFonts w:ascii="Times New Roman" w:hAnsi="Times New Roman" w:cs="Times New Roman"/>
                <w:sz w:val="28"/>
                <w:szCs w:val="28"/>
              </w:rPr>
              <w:t>641 422,00</w:t>
            </w:r>
            <w:r w:rsidR="00713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34287030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3128B2B6" w14:textId="77777777" w:rsidR="00794602" w:rsidRPr="0045244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4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D90B97A" w14:textId="7131EBE2" w:rsidR="00794602" w:rsidRDefault="00794602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Розмір бюджетного призначення визначений відповідно до затвердженого кошторису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3F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 </w:t>
            </w:r>
            <w:r w:rsidR="00713F00" w:rsidRPr="00713F00">
              <w:rPr>
                <w:rFonts w:ascii="Times New Roman" w:hAnsi="Times New Roman" w:cs="Times New Roman"/>
                <w:sz w:val="28"/>
                <w:szCs w:val="28"/>
              </w:rPr>
              <w:t>641 422,00</w:t>
            </w:r>
            <w:r w:rsidR="00713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6B1A439E" w14:textId="77777777" w:rsidTr="00421D1A">
        <w:trPr>
          <w:trHeight w:val="2869"/>
        </w:trPr>
        <w:tc>
          <w:tcPr>
            <w:tcW w:w="647" w:type="dxa"/>
            <w:vAlign w:val="center"/>
          </w:tcPr>
          <w:p w14:paraId="0E64A673" w14:textId="77777777" w:rsidR="00794602" w:rsidRPr="0045244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4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938" w:type="dxa"/>
          </w:tcPr>
          <w:p w14:paraId="041E31D7" w14:textId="77777777" w:rsidR="00C104F1" w:rsidRPr="00C104F1" w:rsidRDefault="00C104F1" w:rsidP="00C10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4F1">
              <w:rPr>
                <w:rFonts w:ascii="Times New Roman" w:hAnsi="Times New Roman" w:cs="Times New Roman"/>
                <w:sz w:val="28"/>
                <w:szCs w:val="28"/>
              </w:rPr>
              <w:t>Наказ Міністерства юстиції України від 18.06.2015  № 1000/5 "Про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організаціях";</w:t>
            </w:r>
          </w:p>
          <w:p w14:paraId="5DB10504" w14:textId="156AAD58" w:rsidR="00421D1A" w:rsidRDefault="00C104F1" w:rsidP="00C10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4F1">
              <w:rPr>
                <w:rFonts w:ascii="Times New Roman" w:hAnsi="Times New Roman" w:cs="Times New Roman"/>
                <w:sz w:val="28"/>
                <w:szCs w:val="28"/>
              </w:rPr>
              <w:t>Наказ НПУ від 20.05.2016 №414 "Про затвердження Інструкції з діловодства в системі Національної поліції "</w:t>
            </w:r>
          </w:p>
        </w:tc>
      </w:tr>
    </w:tbl>
    <w:p w14:paraId="0AE7343A" w14:textId="62CB4A45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BED118F" w14:textId="40C76248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26E367C" w14:textId="77777777" w:rsidR="001D162E" w:rsidRPr="00BA1669" w:rsidRDefault="001D162E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>Заступник начальника УЗД ДПП-</w:t>
      </w:r>
    </w:p>
    <w:p w14:paraId="792CF175" w14:textId="07FF28FC" w:rsidR="001D162E" w:rsidRPr="00BA1669" w:rsidRDefault="001D162E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>начальник ВП</w:t>
      </w:r>
      <w:r w:rsidR="009D69FB" w:rsidRPr="009D69FB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Pr="00BA1669">
        <w:rPr>
          <w:rFonts w:ascii="Times New Roman" w:hAnsi="Times New Roman" w:cs="Times New Roman"/>
          <w:bCs/>
          <w:sz w:val="32"/>
          <w:szCs w:val="32"/>
        </w:rPr>
        <w:t>та</w:t>
      </w:r>
      <w:r w:rsidR="009D69FB" w:rsidRPr="009D69FB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Pr="00BA1669">
        <w:rPr>
          <w:rFonts w:ascii="Times New Roman" w:hAnsi="Times New Roman" w:cs="Times New Roman"/>
          <w:bCs/>
          <w:sz w:val="32"/>
          <w:szCs w:val="32"/>
        </w:rPr>
        <w:t>МТЗ</w:t>
      </w:r>
    </w:p>
    <w:p w14:paraId="4C382178" w14:textId="75409C46" w:rsidR="001D162E" w:rsidRPr="00BA1669" w:rsidRDefault="00A9701C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підполковник</w:t>
      </w:r>
      <w:r w:rsidR="001D162E" w:rsidRPr="00BA1669">
        <w:rPr>
          <w:rFonts w:ascii="Times New Roman" w:hAnsi="Times New Roman" w:cs="Times New Roman"/>
          <w:bCs/>
          <w:sz w:val="32"/>
          <w:szCs w:val="32"/>
        </w:rPr>
        <w:t xml:space="preserve"> поліції                                            </w:t>
      </w:r>
      <w:r w:rsidR="001D162E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1D162E" w:rsidRPr="00BA1669">
        <w:rPr>
          <w:rFonts w:ascii="Times New Roman" w:hAnsi="Times New Roman" w:cs="Times New Roman"/>
          <w:bCs/>
          <w:sz w:val="32"/>
          <w:szCs w:val="32"/>
        </w:rPr>
        <w:t xml:space="preserve"> Олександр ПІДТЬОП</w:t>
      </w:r>
    </w:p>
    <w:p w14:paraId="3C123B00" w14:textId="77777777" w:rsidR="001D162E" w:rsidRPr="00E24C9C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1D162E" w:rsidRPr="00E24C9C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ED3D0" w14:textId="77777777" w:rsidR="00C64E6C" w:rsidRDefault="00C64E6C" w:rsidP="00AD6501">
      <w:pPr>
        <w:spacing w:after="0" w:line="240" w:lineRule="auto"/>
      </w:pPr>
      <w:r>
        <w:separator/>
      </w:r>
    </w:p>
  </w:endnote>
  <w:endnote w:type="continuationSeparator" w:id="0">
    <w:p w14:paraId="63D5E486" w14:textId="77777777" w:rsidR="00C64E6C" w:rsidRDefault="00C64E6C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8F422" w14:textId="77777777" w:rsidR="00C64E6C" w:rsidRDefault="00C64E6C" w:rsidP="00AD6501">
      <w:pPr>
        <w:spacing w:after="0" w:line="240" w:lineRule="auto"/>
      </w:pPr>
      <w:r>
        <w:separator/>
      </w:r>
    </w:p>
  </w:footnote>
  <w:footnote w:type="continuationSeparator" w:id="0">
    <w:p w14:paraId="4C981243" w14:textId="77777777" w:rsidR="00C64E6C" w:rsidRDefault="00C64E6C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105BE4"/>
    <w:rsid w:val="00110971"/>
    <w:rsid w:val="001171ED"/>
    <w:rsid w:val="0012553B"/>
    <w:rsid w:val="00127E13"/>
    <w:rsid w:val="00130EAB"/>
    <w:rsid w:val="00137D52"/>
    <w:rsid w:val="00155904"/>
    <w:rsid w:val="00157E36"/>
    <w:rsid w:val="00161140"/>
    <w:rsid w:val="00166F24"/>
    <w:rsid w:val="00174648"/>
    <w:rsid w:val="00174CF0"/>
    <w:rsid w:val="0017679C"/>
    <w:rsid w:val="0018546A"/>
    <w:rsid w:val="0019196C"/>
    <w:rsid w:val="001B3966"/>
    <w:rsid w:val="001B5A49"/>
    <w:rsid w:val="001B6532"/>
    <w:rsid w:val="001C5B51"/>
    <w:rsid w:val="001C6AA0"/>
    <w:rsid w:val="001D032E"/>
    <w:rsid w:val="001D162E"/>
    <w:rsid w:val="001E03FD"/>
    <w:rsid w:val="001F252C"/>
    <w:rsid w:val="00202760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0AF1"/>
    <w:rsid w:val="00281C02"/>
    <w:rsid w:val="0029423D"/>
    <w:rsid w:val="00297D08"/>
    <w:rsid w:val="002B6DAE"/>
    <w:rsid w:val="002C6D82"/>
    <w:rsid w:val="002C7DC8"/>
    <w:rsid w:val="002D6087"/>
    <w:rsid w:val="002F0B3B"/>
    <w:rsid w:val="002F7D5F"/>
    <w:rsid w:val="00305EE1"/>
    <w:rsid w:val="00322513"/>
    <w:rsid w:val="0032711B"/>
    <w:rsid w:val="00327FF5"/>
    <w:rsid w:val="0033436D"/>
    <w:rsid w:val="00341999"/>
    <w:rsid w:val="00363C37"/>
    <w:rsid w:val="0037012D"/>
    <w:rsid w:val="0038279A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52449"/>
    <w:rsid w:val="00480E5B"/>
    <w:rsid w:val="00493AA4"/>
    <w:rsid w:val="004A564F"/>
    <w:rsid w:val="004B395C"/>
    <w:rsid w:val="004B511D"/>
    <w:rsid w:val="004D5BCE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3118"/>
    <w:rsid w:val="006023F1"/>
    <w:rsid w:val="00617070"/>
    <w:rsid w:val="006247A1"/>
    <w:rsid w:val="0062537B"/>
    <w:rsid w:val="006507F3"/>
    <w:rsid w:val="00661848"/>
    <w:rsid w:val="00672EAB"/>
    <w:rsid w:val="00676251"/>
    <w:rsid w:val="00691103"/>
    <w:rsid w:val="00695A30"/>
    <w:rsid w:val="006A1CFE"/>
    <w:rsid w:val="006B6921"/>
    <w:rsid w:val="006C1701"/>
    <w:rsid w:val="006C32AA"/>
    <w:rsid w:val="006D71C1"/>
    <w:rsid w:val="006E26DB"/>
    <w:rsid w:val="006F2E5A"/>
    <w:rsid w:val="0070226D"/>
    <w:rsid w:val="00705C5D"/>
    <w:rsid w:val="00706280"/>
    <w:rsid w:val="00711B8C"/>
    <w:rsid w:val="00713F00"/>
    <w:rsid w:val="007219C2"/>
    <w:rsid w:val="00724F75"/>
    <w:rsid w:val="0073579E"/>
    <w:rsid w:val="00752437"/>
    <w:rsid w:val="0075598A"/>
    <w:rsid w:val="00784CF4"/>
    <w:rsid w:val="00794602"/>
    <w:rsid w:val="007A1EB1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7F2D"/>
    <w:rsid w:val="00841872"/>
    <w:rsid w:val="0084336C"/>
    <w:rsid w:val="0086629B"/>
    <w:rsid w:val="008745F2"/>
    <w:rsid w:val="00874A7C"/>
    <w:rsid w:val="00877E24"/>
    <w:rsid w:val="0088027A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4006"/>
    <w:rsid w:val="0091717B"/>
    <w:rsid w:val="009216AC"/>
    <w:rsid w:val="0093728A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7C3A"/>
    <w:rsid w:val="009B1095"/>
    <w:rsid w:val="009B2E2F"/>
    <w:rsid w:val="009C13AF"/>
    <w:rsid w:val="009C42B3"/>
    <w:rsid w:val="009D4B34"/>
    <w:rsid w:val="009D69FB"/>
    <w:rsid w:val="009F66DD"/>
    <w:rsid w:val="00A00CBE"/>
    <w:rsid w:val="00A014F5"/>
    <w:rsid w:val="00A13387"/>
    <w:rsid w:val="00A515F3"/>
    <w:rsid w:val="00A54468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7686"/>
    <w:rsid w:val="00A9701C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6B00"/>
    <w:rsid w:val="00B16B78"/>
    <w:rsid w:val="00B24852"/>
    <w:rsid w:val="00B549DC"/>
    <w:rsid w:val="00B61DC8"/>
    <w:rsid w:val="00B64464"/>
    <w:rsid w:val="00B778E0"/>
    <w:rsid w:val="00B8011F"/>
    <w:rsid w:val="00B80BE1"/>
    <w:rsid w:val="00B900EF"/>
    <w:rsid w:val="00BD2585"/>
    <w:rsid w:val="00BD2CB7"/>
    <w:rsid w:val="00BE4764"/>
    <w:rsid w:val="00BE6C98"/>
    <w:rsid w:val="00BE7854"/>
    <w:rsid w:val="00BF7780"/>
    <w:rsid w:val="00C104F1"/>
    <w:rsid w:val="00C12283"/>
    <w:rsid w:val="00C20530"/>
    <w:rsid w:val="00C36697"/>
    <w:rsid w:val="00C45022"/>
    <w:rsid w:val="00C45512"/>
    <w:rsid w:val="00C50468"/>
    <w:rsid w:val="00C506B7"/>
    <w:rsid w:val="00C54421"/>
    <w:rsid w:val="00C56598"/>
    <w:rsid w:val="00C64E6C"/>
    <w:rsid w:val="00C82C0D"/>
    <w:rsid w:val="00C914C6"/>
    <w:rsid w:val="00C92325"/>
    <w:rsid w:val="00C94363"/>
    <w:rsid w:val="00CA11FA"/>
    <w:rsid w:val="00CA2E7A"/>
    <w:rsid w:val="00CB1B3F"/>
    <w:rsid w:val="00CD002D"/>
    <w:rsid w:val="00CD187E"/>
    <w:rsid w:val="00CD1E45"/>
    <w:rsid w:val="00CD7CE3"/>
    <w:rsid w:val="00CE1C75"/>
    <w:rsid w:val="00CF0C30"/>
    <w:rsid w:val="00D06D06"/>
    <w:rsid w:val="00D157AB"/>
    <w:rsid w:val="00D22141"/>
    <w:rsid w:val="00D30042"/>
    <w:rsid w:val="00D32A7F"/>
    <w:rsid w:val="00D44E36"/>
    <w:rsid w:val="00D5376E"/>
    <w:rsid w:val="00D62EF9"/>
    <w:rsid w:val="00D77EC9"/>
    <w:rsid w:val="00D83D70"/>
    <w:rsid w:val="00D9395D"/>
    <w:rsid w:val="00DA3FE5"/>
    <w:rsid w:val="00DB106C"/>
    <w:rsid w:val="00DB161C"/>
    <w:rsid w:val="00DB5B10"/>
    <w:rsid w:val="00DD22A6"/>
    <w:rsid w:val="00DD35F8"/>
    <w:rsid w:val="00DE3C71"/>
    <w:rsid w:val="00DF0E61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921BB"/>
    <w:rsid w:val="00E93069"/>
    <w:rsid w:val="00E967A8"/>
    <w:rsid w:val="00EA1B62"/>
    <w:rsid w:val="00EA6B85"/>
    <w:rsid w:val="00EB130B"/>
    <w:rsid w:val="00EB20B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30E06"/>
    <w:rsid w:val="00F45CDB"/>
    <w:rsid w:val="00F4681C"/>
    <w:rsid w:val="00F52B27"/>
    <w:rsid w:val="00F65A26"/>
    <w:rsid w:val="00F67D89"/>
    <w:rsid w:val="00F95877"/>
    <w:rsid w:val="00FA23D0"/>
    <w:rsid w:val="00FA338F"/>
    <w:rsid w:val="00FA4970"/>
    <w:rsid w:val="00FB0AC2"/>
    <w:rsid w:val="00FB575B"/>
    <w:rsid w:val="00FC2454"/>
    <w:rsid w:val="00FC2D40"/>
    <w:rsid w:val="00FC36AE"/>
    <w:rsid w:val="00FC5869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BFE9-1FDB-4FBC-85E2-EA9C464E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2023-03-23T15:38:00Z</cp:lastPrinted>
  <dcterms:created xsi:type="dcterms:W3CDTF">2025-05-15T13:04:00Z</dcterms:created>
  <dcterms:modified xsi:type="dcterms:W3CDTF">2025-05-15T13:04:00Z</dcterms:modified>
</cp:coreProperties>
</file>